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207950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Pr="000D0FF2">
        <w:rPr>
          <w:b/>
          <w:sz w:val="36"/>
        </w:rPr>
        <w:t>1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926861">
        <w:rPr>
          <w:b/>
          <w:sz w:val="36"/>
        </w:rPr>
        <w:t>а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ТЭО-12т</w:t>
      </w:r>
      <w:r>
        <w:rPr>
          <w:b/>
          <w:sz w:val="36"/>
        </w:rPr>
        <w:t xml:space="preserve"> </w:t>
      </w:r>
    </w:p>
    <w:p w:rsidR="00533D0C" w:rsidRDefault="00533D0C" w:rsidP="00533D0C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26 марта 2020</w:t>
      </w:r>
    </w:p>
    <w:p w:rsidR="00533D0C" w:rsidRDefault="00533D0C" w:rsidP="00533D0C">
      <w:pPr>
        <w:rPr>
          <w:b/>
          <w:sz w:val="36"/>
        </w:rPr>
      </w:pPr>
    </w:p>
    <w:p w:rsidR="00533D0C" w:rsidRPr="000F5954" w:rsidRDefault="00533D0C" w:rsidP="00533D0C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533D0C" w:rsidRDefault="00533D0C" w:rsidP="00533D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533D0C" w:rsidRDefault="00533D0C" w:rsidP="00533D0C">
      <w:pPr>
        <w:rPr>
          <w:rFonts w:ascii="Times New Roman" w:hAnsi="Times New Roman" w:cs="Times New Roman"/>
          <w:sz w:val="24"/>
          <w:szCs w:val="24"/>
        </w:rPr>
      </w:pPr>
    </w:p>
    <w:p w:rsidR="00533D0C" w:rsidRDefault="00533D0C" w:rsidP="00533D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533D0C" w:rsidRDefault="00533D0C" w:rsidP="00533D0C">
      <w:pPr>
        <w:jc w:val="center"/>
        <w:rPr>
          <w:b/>
          <w:sz w:val="36"/>
        </w:rPr>
      </w:pPr>
    </w:p>
    <w:p w:rsidR="00533D0C" w:rsidRDefault="00533D0C" w:rsidP="00533D0C">
      <w:pPr>
        <w:jc w:val="center"/>
        <w:rPr>
          <w:b/>
          <w:sz w:val="36"/>
        </w:rPr>
      </w:pPr>
      <w:r>
        <w:rPr>
          <w:b/>
          <w:sz w:val="36"/>
        </w:rPr>
        <w:t>Тема: «Литература»</w:t>
      </w:r>
    </w:p>
    <w:p w:rsidR="00926861" w:rsidRPr="00926861" w:rsidRDefault="00926861" w:rsidP="00926861">
      <w:pPr>
        <w:rPr>
          <w:sz w:val="28"/>
          <w:szCs w:val="28"/>
        </w:rPr>
      </w:pPr>
      <w:r w:rsidRPr="00926861">
        <w:rPr>
          <w:sz w:val="28"/>
          <w:szCs w:val="28"/>
        </w:rPr>
        <w:t>Перевести тексты с биографиями писателей, полученные на последнем занятии.</w:t>
      </w:r>
      <w:r w:rsidR="00533D0C">
        <w:rPr>
          <w:sz w:val="28"/>
          <w:szCs w:val="28"/>
        </w:rPr>
        <w:t xml:space="preserve"> </w:t>
      </w:r>
    </w:p>
    <w:sectPr w:rsidR="00926861" w:rsidRPr="00926861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D0FF2"/>
    <w:rsid w:val="00207950"/>
    <w:rsid w:val="004157D9"/>
    <w:rsid w:val="00533D0C"/>
    <w:rsid w:val="006305E6"/>
    <w:rsid w:val="00846FDA"/>
    <w:rsid w:val="00926861"/>
    <w:rsid w:val="00936792"/>
    <w:rsid w:val="00CB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2020-03-18T09:28:00Z</dcterms:created>
  <dcterms:modified xsi:type="dcterms:W3CDTF">2020-03-19T07:12:00Z</dcterms:modified>
</cp:coreProperties>
</file>